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80" w:lineRule="exac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附件1</w:t>
      </w:r>
    </w:p>
    <w:p>
      <w:pPr>
        <w:adjustRightInd w:val="0"/>
        <w:snapToGrid w:val="0"/>
        <w:spacing w:line="400" w:lineRule="exact"/>
        <w:jc w:val="center"/>
        <w:rPr>
          <w:rFonts w:ascii="Times New Roman" w:hAnsi="Times New Roman" w:eastAsia="华文中宋"/>
          <w:b/>
          <w:bCs/>
          <w:sz w:val="44"/>
          <w:szCs w:val="44"/>
        </w:rPr>
      </w:pPr>
    </w:p>
    <w:p>
      <w:pPr>
        <w:adjustRightInd w:val="0"/>
        <w:snapToGrid w:val="0"/>
        <w:spacing w:line="480" w:lineRule="exact"/>
        <w:jc w:val="center"/>
        <w:rPr>
          <w:rFonts w:ascii="Times New Roman" w:hAnsi="Times New Roman" w:eastAsia="华文中宋"/>
          <w:b/>
          <w:bCs/>
          <w:sz w:val="44"/>
          <w:szCs w:val="44"/>
        </w:rPr>
      </w:pPr>
      <w:r>
        <w:rPr>
          <w:rFonts w:ascii="Times New Roman" w:hAnsi="Times New Roman" w:eastAsia="华文中宋"/>
          <w:b/>
          <w:bCs/>
          <w:sz w:val="44"/>
          <w:szCs w:val="44"/>
        </w:rPr>
        <w:t>_____</w:t>
      </w:r>
      <w:r>
        <w:rPr>
          <w:rFonts w:ascii="文星标宋" w:hAnsi="文星标宋" w:eastAsia="文星标宋"/>
          <w:bCs/>
          <w:sz w:val="44"/>
          <w:szCs w:val="44"/>
        </w:rPr>
        <w:t>设计应征作品创作者著作权确认书</w:t>
      </w:r>
    </w:p>
    <w:p>
      <w:pPr>
        <w:adjustRightInd w:val="0"/>
        <w:snapToGrid w:val="0"/>
        <w:spacing w:line="4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overflowPunct w:val="0"/>
        <w:adjustRightInd w:val="0"/>
        <w:snapToGrid w:val="0"/>
        <w:spacing w:line="480" w:lineRule="exact"/>
        <w:ind w:firstLine="883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华文中宋"/>
          <w:b/>
          <w:bCs/>
          <w:sz w:val="44"/>
          <w:szCs w:val="44"/>
        </w:rPr>
        <w:t>_____</w:t>
      </w:r>
      <w:r>
        <w:rPr>
          <w:rFonts w:ascii="Times New Roman" w:hAnsi="Times New Roman" w:eastAsia="仿宋_GB2312"/>
          <w:sz w:val="32"/>
          <w:szCs w:val="32"/>
        </w:rPr>
        <w:t>设计作品是受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许昌市人民政府</w:t>
      </w:r>
      <w:r>
        <w:rPr>
          <w:rFonts w:ascii="Times New Roman" w:hAnsi="Times New Roman" w:eastAsia="仿宋_GB2312"/>
          <w:sz w:val="32"/>
          <w:szCs w:val="32"/>
        </w:rPr>
        <w:t>（以下简称“活动主办方”）委托创作设计的作品。根据《中华人民共和国著作权法》以及本次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许昌市</w:t>
      </w:r>
      <w:r>
        <w:rPr>
          <w:rFonts w:ascii="Times New Roman" w:hAnsi="Times New Roman" w:eastAsia="仿宋_GB2312"/>
          <w:sz w:val="32"/>
          <w:szCs w:val="32"/>
        </w:rPr>
        <w:t>职业技能大赛标识和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许昌市</w:t>
      </w:r>
      <w:r>
        <w:rPr>
          <w:rFonts w:ascii="Times New Roman" w:hAnsi="Times New Roman" w:eastAsia="仿宋_GB2312"/>
          <w:sz w:val="32"/>
          <w:szCs w:val="32"/>
        </w:rPr>
        <w:t>第一届职业技能大赛吉祥物设计方案征集活动规定，应征作品的创作者（以下简称应征者）应当根据要求设计</w:t>
      </w:r>
      <w:bookmarkStart w:id="0" w:name="_GoBack"/>
      <w:bookmarkEnd w:id="0"/>
      <w:r>
        <w:rPr>
          <w:rFonts w:ascii="Times New Roman" w:hAnsi="Times New Roman" w:eastAsia="仿宋_GB2312"/>
          <w:sz w:val="32"/>
          <w:szCs w:val="32"/>
        </w:rPr>
        <w:t>作品。</w:t>
      </w:r>
    </w:p>
    <w:p>
      <w:pPr>
        <w:overflowPunct w:val="0"/>
        <w:adjustRightInd w:val="0"/>
        <w:snapToGrid w:val="0"/>
        <w:spacing w:line="4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应征者承诺和保证其提交的应征作品是原创，不侵犯任何第三方的知识产权以及其他权益，如果有任何第三方向“活动主办方”主张权利或者要求赔偿，应征作品创作者应当负责处理并承担“活动主办方”的损失赔偿责任。因第三方主张权利对“活动主办方”产生的任何损失应由应征者承担。</w:t>
      </w:r>
    </w:p>
    <w:p>
      <w:pPr>
        <w:overflowPunct w:val="0"/>
        <w:adjustRightInd w:val="0"/>
        <w:snapToGrid w:val="0"/>
        <w:spacing w:line="4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所有提交的应征作品的著作权人为“活动主办方”，除署名权之外，所有提交的应征作品包括著作权在内的一切知识产权属于“活动主办方”所有。“活动主办方”可以在适当时间、通过适当方式公布应征者的姓名。</w:t>
      </w:r>
    </w:p>
    <w:p>
      <w:pPr>
        <w:overflowPunct w:val="0"/>
        <w:adjustRightInd w:val="0"/>
        <w:snapToGrid w:val="0"/>
        <w:spacing w:line="4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应征作品创作者为个人的，请在签章处签名并提供个人的身份证号；为多人团队的，请在签章处依次签名并提供个人的身份证号；为单位的，请在签章处加盖单位有效公章。</w:t>
      </w:r>
    </w:p>
    <w:p>
      <w:pPr>
        <w:overflowPunct w:val="0"/>
        <w:topLinePunct/>
        <w:adjustRightInd w:val="0"/>
        <w:snapToGrid w:val="0"/>
        <w:spacing w:line="4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应征作品创作者同意并遵守以上约定。</w:t>
      </w:r>
    </w:p>
    <w:p>
      <w:pPr>
        <w:pStyle w:val="2"/>
        <w:topLinePunct/>
        <w:adjustRightInd w:val="0"/>
        <w:snapToGrid w:val="0"/>
        <w:spacing w:before="0" w:beforeAutospacing="0" w:after="0" w:afterAutospacing="0" w:line="480" w:lineRule="exact"/>
        <w:jc w:val="both"/>
        <w:rPr>
          <w:rFonts w:eastAsia="仿宋_GB2312"/>
          <w:kern w:val="2"/>
          <w:sz w:val="32"/>
          <w:szCs w:val="32"/>
        </w:rPr>
      </w:pPr>
    </w:p>
    <w:p>
      <w:pPr>
        <w:pStyle w:val="2"/>
        <w:topLinePunct/>
        <w:adjustRightInd w:val="0"/>
        <w:snapToGrid w:val="0"/>
        <w:spacing w:before="0" w:beforeAutospacing="0" w:after="0" w:afterAutospacing="0" w:line="480" w:lineRule="exact"/>
        <w:ind w:right="-50" w:rightChars="-24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应征作品创作者：</w:t>
      </w:r>
      <w:r>
        <w:rPr>
          <w:rFonts w:hint="eastAsia" w:ascii="仿宋_GB2312" w:eastAsia="仿宋_GB2312"/>
          <w:sz w:val="32"/>
          <w:szCs w:val="32"/>
        </w:rPr>
        <w:t>×××</w:t>
      </w:r>
      <w:r>
        <w:rPr>
          <w:rFonts w:eastAsia="仿宋_GB2312"/>
          <w:sz w:val="32"/>
          <w:szCs w:val="32"/>
        </w:rPr>
        <w:t>（身份证号）/</w:t>
      </w:r>
    </w:p>
    <w:p>
      <w:pPr>
        <w:pStyle w:val="2"/>
        <w:topLinePunct/>
        <w:adjustRightInd w:val="0"/>
        <w:snapToGrid w:val="0"/>
        <w:spacing w:before="0" w:beforeAutospacing="0" w:after="0" w:afterAutospacing="0" w:line="480" w:lineRule="exact"/>
        <w:ind w:right="-50" w:rightChars="-24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    </w:t>
      </w:r>
      <w:r>
        <w:rPr>
          <w:rFonts w:hint="eastAsia" w:ascii="仿宋_GB2312" w:eastAsia="仿宋_GB2312"/>
          <w:sz w:val="32"/>
          <w:szCs w:val="32"/>
        </w:rPr>
        <w:t>××××××</w:t>
      </w:r>
      <w:r>
        <w:rPr>
          <w:rFonts w:eastAsia="仿宋_GB2312"/>
          <w:sz w:val="32"/>
          <w:szCs w:val="32"/>
        </w:rPr>
        <w:t>单位（公章）</w:t>
      </w:r>
    </w:p>
    <w:p>
      <w:pPr>
        <w:pStyle w:val="2"/>
        <w:topLinePunct/>
        <w:adjustRightInd w:val="0"/>
        <w:snapToGrid w:val="0"/>
        <w:spacing w:before="0" w:beforeAutospacing="0" w:after="0" w:afterAutospacing="0" w:line="300" w:lineRule="exact"/>
        <w:ind w:right="1119" w:rightChars="533" w:firstLine="640" w:firstLineChars="200"/>
        <w:jc w:val="right"/>
        <w:rPr>
          <w:rFonts w:eastAsia="仿宋_GB2312"/>
          <w:sz w:val="32"/>
          <w:szCs w:val="32"/>
        </w:rPr>
      </w:pPr>
    </w:p>
    <w:p>
      <w:pPr>
        <w:pStyle w:val="2"/>
        <w:topLinePunct/>
        <w:adjustRightInd w:val="0"/>
        <w:snapToGrid w:val="0"/>
        <w:spacing w:before="0" w:beforeAutospacing="0" w:after="0" w:afterAutospacing="0" w:line="480" w:lineRule="exact"/>
        <w:ind w:right="1119" w:rightChars="533" w:firstLine="640" w:firstLineChars="200"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年    月    日</w:t>
      </w:r>
    </w:p>
    <w:p>
      <w:pPr>
        <w:adjustRightInd w:val="0"/>
        <w:snapToGrid w:val="0"/>
        <w:spacing w:line="400" w:lineRule="exact"/>
        <w:ind w:firstLine="640" w:firstLineChars="200"/>
      </w:pPr>
      <w:r>
        <w:rPr>
          <w:rFonts w:ascii="Times New Roman" w:hAnsi="Times New Roman" w:eastAsia="仿宋_GB2312"/>
          <w:sz w:val="32"/>
          <w:szCs w:val="32"/>
        </w:rPr>
        <w:t>备注：标题和首段中“</w:t>
      </w:r>
      <w:r>
        <w:rPr>
          <w:rFonts w:ascii="Times New Roman" w:hAnsi="Times New Roman" w:eastAsia="华文中宋"/>
          <w:b/>
          <w:bCs/>
          <w:sz w:val="44"/>
          <w:szCs w:val="44"/>
        </w:rPr>
        <w:t>_____</w:t>
      </w:r>
      <w:r>
        <w:rPr>
          <w:rFonts w:ascii="Times New Roman" w:hAnsi="Times New Roman" w:eastAsia="仿宋_GB2312"/>
          <w:sz w:val="32"/>
          <w:szCs w:val="32"/>
        </w:rPr>
        <w:t>”请根据提交作品修改为“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许昌市</w:t>
      </w:r>
      <w:r>
        <w:rPr>
          <w:rFonts w:ascii="Times New Roman" w:hAnsi="Times New Roman" w:eastAsia="仿宋_GB2312"/>
          <w:sz w:val="32"/>
          <w:szCs w:val="32"/>
        </w:rPr>
        <w:t>第一届职业技能大赛标识”或“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许昌市</w:t>
      </w:r>
      <w:r>
        <w:rPr>
          <w:rFonts w:ascii="Times New Roman" w:hAnsi="Times New Roman" w:eastAsia="仿宋_GB2312"/>
          <w:sz w:val="32"/>
          <w:szCs w:val="32"/>
        </w:rPr>
        <w:t>第一届职业技能大赛吉祥物”。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文星标宋">
    <w:altName w:val="微软雅黑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E4ZWMzZDdjZTg2ZjMzNzViMDIyMmU2NDUwZmQyMjAifQ=="/>
  </w:docVars>
  <w:rsids>
    <w:rsidRoot w:val="00460B4C"/>
    <w:rsid w:val="00460B4C"/>
    <w:rsid w:val="008E2A6E"/>
    <w:rsid w:val="298741E7"/>
    <w:rsid w:val="2DF8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</Words>
  <Characters>541</Characters>
  <Lines>4</Lines>
  <Paragraphs>1</Paragraphs>
  <TotalTime>2</TotalTime>
  <ScaleCrop>false</ScaleCrop>
  <LinksUpToDate>false</LinksUpToDate>
  <CharactersWithSpaces>634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2021-08-09T11:34:00Z</dcterms:created>
  <dc:creator>张 岩龙</dc:creator>
  <cp:lastModifiedBy>路人贾1381714135</cp:lastModifiedBy>
  <dcterms:modified xsi:type="dcterms:W3CDTF">2024-03-04T02:49:39Z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EABEB1F0A3484BF3BBEAFE3297CD7AC9_12</vt:lpwstr>
  </property>
</Properties>
</file>